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F0" w:rsidRPr="001B61F0" w:rsidRDefault="001B61F0" w:rsidP="001B61F0">
      <w:pPr>
        <w:spacing w:after="0" w:line="240" w:lineRule="auto"/>
        <w:jc w:val="center"/>
        <w:rPr>
          <w:b/>
        </w:rPr>
      </w:pPr>
      <w:r w:rsidRPr="001B61F0">
        <w:rPr>
          <w:b/>
        </w:rPr>
        <w:t>РЕЕСТР</w:t>
      </w:r>
    </w:p>
    <w:p w:rsidR="00884F09" w:rsidRDefault="001B61F0" w:rsidP="001B61F0">
      <w:pPr>
        <w:spacing w:after="0" w:line="240" w:lineRule="auto"/>
        <w:jc w:val="center"/>
        <w:rPr>
          <w:b/>
        </w:rPr>
      </w:pPr>
      <w:r>
        <w:rPr>
          <w:b/>
        </w:rPr>
        <w:t xml:space="preserve">выданных </w:t>
      </w:r>
      <w:r w:rsidRPr="001B61F0">
        <w:rPr>
          <w:b/>
        </w:rPr>
        <w:t>разрешений на строительство объектов капитального строительства в 2017 г. на территории муниципального образования «Итатское сельское поселение»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Налогоплательщик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Адрес объекта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Номер и дата разрешений на строительство</w:t>
            </w: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Физическое лицо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С. Томское, ул. Маяковского, 30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70-306-01-2017 от 25.01.2017г.</w:t>
            </w: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Физическое лицо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С. Итатка, ул. Лесная, 20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70-306-02-2017 от 23.03.2017г.</w:t>
            </w: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Физическое лицо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С. Итатка, ул. Пушкина, 13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70-306-03-2017</w:t>
            </w:r>
            <w:r w:rsidR="00C524C4">
              <w:rPr>
                <w:b/>
              </w:rPr>
              <w:t xml:space="preserve"> от 07.06.2017г.</w:t>
            </w:r>
          </w:p>
        </w:tc>
      </w:tr>
      <w:tr w:rsidR="001B61F0" w:rsidTr="001B61F0">
        <w:tc>
          <w:tcPr>
            <w:tcW w:w="2392" w:type="dxa"/>
          </w:tcPr>
          <w:p w:rsidR="001B61F0" w:rsidRDefault="00C524C4" w:rsidP="001B61F0">
            <w:pPr>
              <w:jc w:val="center"/>
              <w:rPr>
                <w:b/>
              </w:rPr>
            </w:pPr>
            <w:r>
              <w:rPr>
                <w:b/>
              </w:rPr>
              <w:t>Физическое лицо</w:t>
            </w:r>
          </w:p>
        </w:tc>
        <w:tc>
          <w:tcPr>
            <w:tcW w:w="2393" w:type="dxa"/>
          </w:tcPr>
          <w:p w:rsidR="001B61F0" w:rsidRDefault="00C524C4" w:rsidP="001B61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3" w:type="dxa"/>
          </w:tcPr>
          <w:p w:rsidR="001B61F0" w:rsidRDefault="00C524C4" w:rsidP="001B61F0">
            <w:pPr>
              <w:jc w:val="center"/>
              <w:rPr>
                <w:b/>
              </w:rPr>
            </w:pPr>
            <w:r>
              <w:rPr>
                <w:b/>
              </w:rPr>
              <w:t>С. Итатка, ул. Советская, 38</w:t>
            </w:r>
          </w:p>
        </w:tc>
        <w:tc>
          <w:tcPr>
            <w:tcW w:w="2393" w:type="dxa"/>
          </w:tcPr>
          <w:p w:rsidR="001B61F0" w:rsidRDefault="00C524C4" w:rsidP="001B61F0">
            <w:pPr>
              <w:jc w:val="center"/>
              <w:rPr>
                <w:b/>
              </w:rPr>
            </w:pPr>
            <w:r>
              <w:rPr>
                <w:b/>
              </w:rPr>
              <w:t>70-306-04-2017 от 03.07.2017г.</w:t>
            </w: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</w:tbl>
    <w:p w:rsidR="001B61F0" w:rsidRPr="001B61F0" w:rsidRDefault="001B61F0" w:rsidP="001B61F0">
      <w:pPr>
        <w:spacing w:after="0" w:line="240" w:lineRule="auto"/>
        <w:jc w:val="center"/>
        <w:rPr>
          <w:b/>
        </w:rPr>
      </w:pPr>
    </w:p>
    <w:sectPr w:rsidR="001B61F0" w:rsidRPr="001B61F0" w:rsidSect="008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61F0"/>
    <w:rsid w:val="001B61F0"/>
    <w:rsid w:val="003B22D0"/>
    <w:rsid w:val="007E7AE2"/>
    <w:rsid w:val="00884F09"/>
    <w:rsid w:val="00C524C4"/>
    <w:rsid w:val="00DC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>1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</cp:revision>
  <cp:lastPrinted>2018-01-31T04:37:00Z</cp:lastPrinted>
  <dcterms:created xsi:type="dcterms:W3CDTF">2018-01-31T04:38:00Z</dcterms:created>
  <dcterms:modified xsi:type="dcterms:W3CDTF">2018-01-31T04:40:00Z</dcterms:modified>
</cp:coreProperties>
</file>